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70F204DD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Styrelsemöte Simrishamns IWC </w:t>
      </w:r>
      <w:r w:rsidR="00AC45A5">
        <w:rPr>
          <w:rFonts w:ascii="Arial" w:hAnsi="Arial"/>
          <w:b/>
          <w:bCs/>
          <w:sz w:val="28"/>
          <w:szCs w:val="28"/>
        </w:rPr>
        <w:t>tisdagen</w:t>
      </w:r>
      <w:r>
        <w:rPr>
          <w:rFonts w:ascii="Arial" w:hAnsi="Arial"/>
          <w:b/>
          <w:bCs/>
          <w:sz w:val="28"/>
          <w:szCs w:val="28"/>
        </w:rPr>
        <w:t xml:space="preserve"> den </w:t>
      </w:r>
      <w:r w:rsidR="00AC45A5">
        <w:rPr>
          <w:rFonts w:ascii="Arial" w:hAnsi="Arial"/>
          <w:b/>
          <w:bCs/>
          <w:sz w:val="28"/>
          <w:szCs w:val="28"/>
        </w:rPr>
        <w:t>1 oktober</w:t>
      </w:r>
      <w:r>
        <w:rPr>
          <w:rFonts w:ascii="Arial" w:hAnsi="Arial"/>
          <w:b/>
          <w:bCs/>
          <w:sz w:val="28"/>
          <w:szCs w:val="28"/>
        </w:rPr>
        <w:t xml:space="preserve"> 2024</w:t>
      </w:r>
    </w:p>
    <w:p w14:paraId="3818B334" w14:textId="0189F06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AC45A5">
        <w:rPr>
          <w:rFonts w:ascii="Arial" w:hAnsi="Arial"/>
          <w:b/>
          <w:bCs/>
          <w:sz w:val="28"/>
          <w:szCs w:val="28"/>
        </w:rPr>
        <w:t>Eva Tufvesson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79CF96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3970D17D" w14:textId="77777777" w:rsidR="000078DE" w:rsidRDefault="000078DE">
      <w:pPr>
        <w:pStyle w:val="Liststycke"/>
        <w:rPr>
          <w:rFonts w:ascii="Arial" w:hAnsi="Arial"/>
        </w:rPr>
      </w:pPr>
    </w:p>
    <w:p w14:paraId="38218DF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>
      <w:pPr>
        <w:pStyle w:val="Brdtext"/>
        <w:ind w:left="491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5F08BD"/>
    <w:rsid w:val="009A206D"/>
    <w:rsid w:val="00AC45A5"/>
    <w:rsid w:val="00B34F24"/>
    <w:rsid w:val="00CE0BEE"/>
    <w:rsid w:val="00DD6EE5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dcterms:created xsi:type="dcterms:W3CDTF">2024-10-02T07:06:00Z</dcterms:created>
  <dcterms:modified xsi:type="dcterms:W3CDTF">2024-10-02T07:06:00Z</dcterms:modified>
  <dc:language>sv-SE</dc:language>
</cp:coreProperties>
</file>